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C6" w:rsidRDefault="001A1FD1" w:rsidP="00A352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E46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AB441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0E4632" w:rsidRPr="001B63C6" w:rsidRDefault="001B63C6" w:rsidP="00A352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0E4632" w:rsidRPr="001B63C6">
        <w:rPr>
          <w:rFonts w:ascii="Times New Roman" w:hAnsi="Times New Roman" w:cs="Times New Roman"/>
          <w:sz w:val="24"/>
          <w:szCs w:val="24"/>
        </w:rPr>
        <w:t>Додаток №</w:t>
      </w:r>
      <w:r w:rsidR="00B3525A" w:rsidRPr="001B63C6">
        <w:rPr>
          <w:rFonts w:ascii="Times New Roman" w:hAnsi="Times New Roman" w:cs="Times New Roman"/>
          <w:sz w:val="24"/>
          <w:szCs w:val="24"/>
        </w:rPr>
        <w:t xml:space="preserve"> </w:t>
      </w:r>
      <w:r w:rsidR="00DB75BE">
        <w:rPr>
          <w:rFonts w:ascii="Times New Roman" w:hAnsi="Times New Roman" w:cs="Times New Roman"/>
          <w:sz w:val="24"/>
          <w:szCs w:val="24"/>
        </w:rPr>
        <w:t>2</w:t>
      </w:r>
    </w:p>
    <w:p w:rsidR="001B63C6" w:rsidRDefault="000E4632" w:rsidP="00A352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63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B63C6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6A4FDF">
        <w:rPr>
          <w:rFonts w:ascii="Times New Roman" w:hAnsi="Times New Roman" w:cs="Times New Roman"/>
          <w:sz w:val="24"/>
          <w:szCs w:val="24"/>
        </w:rPr>
        <w:t>виконкому</w:t>
      </w:r>
    </w:p>
    <w:p w:rsidR="001B63C6" w:rsidRDefault="001B63C6" w:rsidP="00A352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7F7781">
        <w:rPr>
          <w:rFonts w:ascii="Times New Roman" w:hAnsi="Times New Roman" w:cs="Times New Roman"/>
          <w:sz w:val="24"/>
          <w:szCs w:val="24"/>
        </w:rPr>
        <w:t>від 2</w:t>
      </w:r>
      <w:r w:rsidR="00DF7527">
        <w:rPr>
          <w:rFonts w:ascii="Times New Roman" w:hAnsi="Times New Roman" w:cs="Times New Roman"/>
          <w:sz w:val="24"/>
          <w:szCs w:val="24"/>
        </w:rPr>
        <w:t>0</w:t>
      </w:r>
      <w:r w:rsidR="00F4310C">
        <w:rPr>
          <w:rFonts w:ascii="Times New Roman" w:hAnsi="Times New Roman" w:cs="Times New Roman"/>
          <w:sz w:val="24"/>
          <w:szCs w:val="24"/>
        </w:rPr>
        <w:t>.0</w:t>
      </w:r>
      <w:r w:rsidR="00DF7527">
        <w:rPr>
          <w:rFonts w:ascii="Times New Roman" w:hAnsi="Times New Roman" w:cs="Times New Roman"/>
          <w:sz w:val="24"/>
          <w:szCs w:val="24"/>
        </w:rPr>
        <w:t>1</w:t>
      </w:r>
      <w:r w:rsidR="00F4310C">
        <w:rPr>
          <w:rFonts w:ascii="Times New Roman" w:hAnsi="Times New Roman" w:cs="Times New Roman"/>
          <w:sz w:val="24"/>
          <w:szCs w:val="24"/>
        </w:rPr>
        <w:t>.202</w:t>
      </w:r>
      <w:r w:rsidR="00DF7527">
        <w:rPr>
          <w:rFonts w:ascii="Times New Roman" w:hAnsi="Times New Roman" w:cs="Times New Roman"/>
          <w:sz w:val="24"/>
          <w:szCs w:val="24"/>
        </w:rPr>
        <w:t>1</w:t>
      </w:r>
      <w:r w:rsidR="006A4FDF" w:rsidRPr="006A4FDF">
        <w:rPr>
          <w:rFonts w:ascii="Times New Roman" w:hAnsi="Times New Roman" w:cs="Times New Roman"/>
          <w:sz w:val="24"/>
          <w:szCs w:val="24"/>
        </w:rPr>
        <w:t xml:space="preserve"> №</w:t>
      </w:r>
      <w:r w:rsidR="001C67C9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6A4FDF" w:rsidRPr="006A4F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7527" w:rsidRDefault="00DF7527" w:rsidP="00DF75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527" w:rsidRPr="00961ADD" w:rsidRDefault="00DF7527" w:rsidP="00DF75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61ADD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другого</w:t>
      </w: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типу</w:t>
      </w:r>
    </w:p>
    <w:p w:rsidR="00DF7527" w:rsidRDefault="00DF7527" w:rsidP="00DF75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ADD">
        <w:rPr>
          <w:rFonts w:ascii="Times New Roman" w:hAnsi="Times New Roman" w:cs="Times New Roman"/>
          <w:b/>
          <w:sz w:val="28"/>
          <w:szCs w:val="28"/>
        </w:rPr>
        <w:t xml:space="preserve">об’єктів комунального майна </w:t>
      </w:r>
      <w:r>
        <w:rPr>
          <w:rFonts w:ascii="Times New Roman" w:hAnsi="Times New Roman" w:cs="Times New Roman"/>
          <w:b/>
          <w:sz w:val="28"/>
          <w:szCs w:val="28"/>
        </w:rPr>
        <w:t>Малинської міської територіальної</w:t>
      </w:r>
      <w:r w:rsidRPr="00961ADD">
        <w:rPr>
          <w:rFonts w:ascii="Times New Roman" w:hAnsi="Times New Roman" w:cs="Times New Roman"/>
          <w:b/>
          <w:sz w:val="28"/>
          <w:szCs w:val="28"/>
        </w:rPr>
        <w:t xml:space="preserve"> громади </w:t>
      </w:r>
    </w:p>
    <w:p w:rsidR="00DF7527" w:rsidRPr="00961ADD" w:rsidRDefault="00DF7527" w:rsidP="00DF75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для передачі майна в оренду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без проведення аукціону</w:t>
      </w: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1A1FD1" w:rsidRPr="001B63C6" w:rsidRDefault="001B63C6" w:rsidP="000E4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F5EDF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Style w:val="a3"/>
        <w:tblpPr w:leftFromText="180" w:rightFromText="180" w:vertAnchor="text" w:horzAnchor="margin" w:tblpY="329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3328"/>
        <w:gridCol w:w="2766"/>
        <w:gridCol w:w="1701"/>
        <w:gridCol w:w="3387"/>
        <w:gridCol w:w="3635"/>
      </w:tblGrid>
      <w:tr w:rsidR="00043760" w:rsidTr="00CC2DF5">
        <w:trPr>
          <w:trHeight w:val="988"/>
        </w:trPr>
        <w:tc>
          <w:tcPr>
            <w:tcW w:w="174" w:type="pct"/>
            <w:vAlign w:val="center"/>
          </w:tcPr>
          <w:p w:rsidR="00CC2DF5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63C6" w:rsidRPr="000E7877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084" w:type="pct"/>
            <w:vAlign w:val="center"/>
          </w:tcPr>
          <w:p w:rsidR="001B63C6" w:rsidRPr="000E7877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901" w:type="pct"/>
            <w:vAlign w:val="center"/>
          </w:tcPr>
          <w:p w:rsidR="001B63C6" w:rsidRPr="000E7877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554" w:type="pct"/>
            <w:vAlign w:val="center"/>
          </w:tcPr>
          <w:p w:rsidR="00892A46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 </w:t>
            </w:r>
          </w:p>
          <w:p w:rsidR="001B63C6" w:rsidRPr="000E7877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приміщення,</w:t>
            </w:r>
          </w:p>
          <w:p w:rsidR="001B63C6" w:rsidRPr="000E7877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103" w:type="pct"/>
            <w:vAlign w:val="center"/>
          </w:tcPr>
          <w:p w:rsidR="00892A46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Цільове </w:t>
            </w:r>
          </w:p>
          <w:p w:rsidR="001B63C6" w:rsidRPr="000E7877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призначення </w:t>
            </w:r>
          </w:p>
        </w:tc>
        <w:tc>
          <w:tcPr>
            <w:tcW w:w="1184" w:type="pct"/>
            <w:vAlign w:val="center"/>
          </w:tcPr>
          <w:p w:rsidR="001B63C6" w:rsidRPr="000E7877" w:rsidRDefault="001B63C6" w:rsidP="00EB0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</w:p>
        </w:tc>
      </w:tr>
      <w:tr w:rsidR="00A35266" w:rsidTr="00CC2DF5">
        <w:trPr>
          <w:trHeight w:val="70"/>
        </w:trPr>
        <w:tc>
          <w:tcPr>
            <w:tcW w:w="17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Стуса, 23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03" w:type="pct"/>
            <w:vMerge w:val="restart"/>
            <w:vAlign w:val="center"/>
          </w:tcPr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8F5E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8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8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F2">
              <w:rPr>
                <w:rFonts w:ascii="Times New Roman" w:hAnsi="Times New Roman" w:cs="Times New Roman"/>
                <w:sz w:val="24"/>
                <w:szCs w:val="24"/>
              </w:rPr>
              <w:t>Розміщення органів державної влади, інших установ і організацій, діяльність яких фінансується за рахунок державного або місцевих бюджетів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або організацій, що надають соціально важливі послуги населенню</w:t>
            </w: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8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8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F2">
              <w:rPr>
                <w:rFonts w:ascii="Times New Roman" w:hAnsi="Times New Roman" w:cs="Times New Roman"/>
                <w:sz w:val="24"/>
                <w:szCs w:val="24"/>
              </w:rPr>
              <w:t>Розміщення органів державної влади, інших установ і організацій, діяльність яких фінансується за рахунок державного або місцевих бюджетів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або організацій, що надають соціально важливі послуги населенню</w:t>
            </w: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8F5E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Default="00A35266" w:rsidP="008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F2">
              <w:rPr>
                <w:rFonts w:ascii="Times New Roman" w:hAnsi="Times New Roman" w:cs="Times New Roman"/>
                <w:sz w:val="24"/>
                <w:szCs w:val="24"/>
              </w:rPr>
              <w:t>Розміщення органів державної влади, інших установ і організацій, діяльність яких фінансується за рахунок державного або місцевих бюджетів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або організацій, що надають соціально важливі послуги населенню</w:t>
            </w:r>
          </w:p>
        </w:tc>
        <w:tc>
          <w:tcPr>
            <w:tcW w:w="1184" w:type="pct"/>
            <w:vAlign w:val="center"/>
          </w:tcPr>
          <w:p w:rsidR="00A35266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D24BF">
              <w:rPr>
                <w:rFonts w:ascii="Times New Roman" w:hAnsi="Times New Roman" w:cs="Times New Roman"/>
                <w:sz w:val="24"/>
                <w:szCs w:val="24"/>
              </w:rPr>
              <w:t>Малинськ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D24BF">
              <w:rPr>
                <w:rFonts w:ascii="Times New Roman" w:hAnsi="Times New Roman" w:cs="Times New Roman"/>
                <w:sz w:val="24"/>
                <w:szCs w:val="24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D24BF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соціальних служб для сім’ї, дітей та молоді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CC2DF5">
        <w:trPr>
          <w:trHeight w:val="70"/>
        </w:trPr>
        <w:tc>
          <w:tcPr>
            <w:tcW w:w="17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Стуса, 23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(архівний відділ виконкому Малинської міської ради)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64,54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AC0764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(Малинське міське комунальне підприємство «Земельно-кадастрове бюро»)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AC0764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17B72">
              <w:rPr>
                <w:rFonts w:ascii="Times New Roman" w:hAnsi="Times New Roman" w:cs="Times New Roman"/>
                <w:sz w:val="24"/>
                <w:szCs w:val="24"/>
              </w:rPr>
              <w:t>Обласне бюро судово-медичної експертизи Житомирської облради)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AC0764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Комунальна установа</w:t>
            </w:r>
            <w:r>
              <w:t xml:space="preserve"> </w:t>
            </w: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 xml:space="preserve">Обласне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паталого-анатомічне </w:t>
            </w: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бюро Житомирської облради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CC2DF5">
        <w:trPr>
          <w:trHeight w:val="70"/>
        </w:trPr>
        <w:tc>
          <w:tcPr>
            <w:tcW w:w="174" w:type="pct"/>
            <w:vAlign w:val="center"/>
          </w:tcPr>
          <w:p w:rsidR="00A35266" w:rsidRPr="000E7877" w:rsidRDefault="00727C3E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52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250,28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A600F7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Комунальна установа «Центр екстреної медичної допомоги та медицини катастроф» Житомирської облради»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Pr="000E7877" w:rsidRDefault="00727C3E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900F5C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A600F7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Житомирська дирекція    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 Укрпошта</w:t>
            </w: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Pr="00AC0764" w:rsidRDefault="00727C3E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900F5C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Гагаріна, 27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86,76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41724C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 xml:space="preserve">(Житомирська дирекція    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ПАТ Укрпошта»)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Pr="00AC0764" w:rsidRDefault="00727C3E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01" w:type="pct"/>
            <w:vAlign w:val="center"/>
          </w:tcPr>
          <w:p w:rsidR="00A35266" w:rsidRPr="00900F5C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41724C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Головне територіальне управління юстиції у Житомирській області</w:t>
            </w: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35266" w:rsidTr="00CC2DF5">
        <w:trPr>
          <w:trHeight w:val="70"/>
        </w:trPr>
        <w:tc>
          <w:tcPr>
            <w:tcW w:w="174" w:type="pct"/>
            <w:vAlign w:val="center"/>
          </w:tcPr>
          <w:p w:rsidR="00A35266" w:rsidRPr="00AC0764" w:rsidRDefault="00727C3E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900F5C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103" w:type="pct"/>
            <w:vMerge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41724C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 виконкому Малинської міської ради</w:t>
            </w: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Pr="00AC0764" w:rsidRDefault="00727C3E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84" w:type="pct"/>
            <w:vAlign w:val="center"/>
          </w:tcPr>
          <w:p w:rsidR="00A35266" w:rsidRPr="000E7877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01" w:type="pct"/>
            <w:vAlign w:val="center"/>
          </w:tcPr>
          <w:p w:rsidR="00A35266" w:rsidRPr="00900F5C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1786,32</w:t>
            </w:r>
          </w:p>
        </w:tc>
        <w:tc>
          <w:tcPr>
            <w:tcW w:w="1103" w:type="pct"/>
            <w:vMerge/>
            <w:vAlign w:val="center"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945203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043760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КНП «Малинський центр первинної медико-санітарної допомоги»</w:t>
            </w: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Default="00727C3E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84" w:type="pct"/>
            <w:vAlign w:val="center"/>
          </w:tcPr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 (гаражі)</w:t>
            </w:r>
          </w:p>
        </w:tc>
        <w:tc>
          <w:tcPr>
            <w:tcW w:w="901" w:type="pct"/>
            <w:vAlign w:val="center"/>
          </w:tcPr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112,71</w:t>
            </w:r>
          </w:p>
        </w:tc>
        <w:tc>
          <w:tcPr>
            <w:tcW w:w="1103" w:type="pct"/>
            <w:vMerge/>
            <w:vAlign w:val="center"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945203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945203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(КНП «Малинський центр первинної медико-санітарної допомоги»)</w:t>
            </w:r>
          </w:p>
        </w:tc>
      </w:tr>
      <w:tr w:rsidR="00A35266" w:rsidTr="00CC2DF5">
        <w:tc>
          <w:tcPr>
            <w:tcW w:w="174" w:type="pct"/>
            <w:vAlign w:val="center"/>
          </w:tcPr>
          <w:p w:rsidR="00A35266" w:rsidRDefault="00727C3E" w:rsidP="00DF7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84" w:type="pct"/>
            <w:vAlign w:val="center"/>
          </w:tcPr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103" w:type="pct"/>
            <w:vMerge/>
            <w:vAlign w:val="center"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AC6A2E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945203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 «Держгеокадастру в Житомирській обл.</w:t>
            </w: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35266" w:rsidTr="00CC2DF5">
        <w:trPr>
          <w:trHeight w:val="70"/>
        </w:trPr>
        <w:tc>
          <w:tcPr>
            <w:tcW w:w="174" w:type="pct"/>
            <w:vAlign w:val="center"/>
          </w:tcPr>
          <w:p w:rsidR="00A35266" w:rsidRDefault="00727C3E" w:rsidP="00DF7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84" w:type="pct"/>
            <w:vAlign w:val="center"/>
          </w:tcPr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Пл. Соборна, 6 </w:t>
            </w:r>
          </w:p>
        </w:tc>
        <w:tc>
          <w:tcPr>
            <w:tcW w:w="554" w:type="pct"/>
            <w:vAlign w:val="center"/>
          </w:tcPr>
          <w:p w:rsidR="00A35266" w:rsidRPr="000E7877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03" w:type="pct"/>
            <w:vMerge/>
            <w:vAlign w:val="center"/>
          </w:tcPr>
          <w:p w:rsidR="00A35266" w:rsidRPr="00F02149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AC6A2E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945203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Відділ культури виконкому Малинської міської ради</w:t>
            </w: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35266" w:rsidTr="00CC2DF5">
        <w:trPr>
          <w:trHeight w:val="360"/>
        </w:trPr>
        <w:tc>
          <w:tcPr>
            <w:tcW w:w="174" w:type="pct"/>
            <w:vAlign w:val="center"/>
          </w:tcPr>
          <w:p w:rsidR="00A35266" w:rsidRPr="00EB0622" w:rsidRDefault="00727C3E" w:rsidP="00DF7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84" w:type="pct"/>
            <w:vAlign w:val="center"/>
          </w:tcPr>
          <w:p w:rsidR="00A35266" w:rsidRPr="00EB0622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22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EB0622" w:rsidRDefault="00A35266" w:rsidP="00DF7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A35266" w:rsidRPr="00EB0622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03" w:type="pct"/>
            <w:vMerge/>
            <w:vAlign w:val="center"/>
          </w:tcPr>
          <w:p w:rsidR="00A35266" w:rsidRPr="00EB0622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EB0622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22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EB0622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22">
              <w:rPr>
                <w:rFonts w:ascii="Times New Roman" w:hAnsi="Times New Roman" w:cs="Times New Roman"/>
                <w:sz w:val="24"/>
                <w:szCs w:val="24"/>
              </w:rPr>
              <w:t>КБ Приватбанк» до 25.04.21</w:t>
            </w:r>
          </w:p>
        </w:tc>
      </w:tr>
      <w:tr w:rsidR="00A35266" w:rsidTr="00CC2DF5">
        <w:trPr>
          <w:trHeight w:val="507"/>
        </w:trPr>
        <w:tc>
          <w:tcPr>
            <w:tcW w:w="174" w:type="pct"/>
            <w:vAlign w:val="center"/>
          </w:tcPr>
          <w:p w:rsidR="00A35266" w:rsidRPr="00BB5A8B" w:rsidRDefault="00727C3E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84" w:type="pct"/>
            <w:vAlign w:val="center"/>
          </w:tcPr>
          <w:p w:rsidR="00A35266" w:rsidRPr="00BB5A8B" w:rsidRDefault="00A35266" w:rsidP="00EB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A8B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BB5A8B" w:rsidRDefault="00A35266" w:rsidP="00F21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A8B">
              <w:rPr>
                <w:rFonts w:ascii="Times New Roman" w:hAnsi="Times New Roman" w:cs="Times New Roman"/>
                <w:sz w:val="24"/>
                <w:szCs w:val="24"/>
              </w:rPr>
              <w:t>Вул. Бондарик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  <w:tc>
          <w:tcPr>
            <w:tcW w:w="554" w:type="pct"/>
            <w:vAlign w:val="center"/>
          </w:tcPr>
          <w:p w:rsidR="00A35266" w:rsidRPr="00BB5A8B" w:rsidRDefault="00A35266" w:rsidP="00EB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8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03" w:type="pct"/>
            <w:vMerge/>
            <w:vAlign w:val="center"/>
          </w:tcPr>
          <w:p w:rsidR="00A35266" w:rsidRPr="00BB5A8B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BB5A8B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A8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BB5A8B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A8B">
              <w:rPr>
                <w:rFonts w:ascii="Times New Roman" w:hAnsi="Times New Roman" w:cs="Times New Roman"/>
                <w:sz w:val="24"/>
                <w:szCs w:val="24"/>
              </w:rPr>
              <w:t xml:space="preserve">(Лікарняна каса Житомирської обл.) </w:t>
            </w:r>
          </w:p>
        </w:tc>
      </w:tr>
      <w:tr w:rsidR="00A35266" w:rsidTr="00CC2DF5">
        <w:trPr>
          <w:trHeight w:val="600"/>
        </w:trPr>
        <w:tc>
          <w:tcPr>
            <w:tcW w:w="174" w:type="pct"/>
            <w:vAlign w:val="center"/>
          </w:tcPr>
          <w:p w:rsidR="00A35266" w:rsidRPr="00801A3C" w:rsidRDefault="00727C3E" w:rsidP="00801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84" w:type="pct"/>
            <w:vAlign w:val="center"/>
          </w:tcPr>
          <w:p w:rsidR="00A35266" w:rsidRPr="00801A3C" w:rsidRDefault="00A35266" w:rsidP="00BB5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3C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801A3C" w:rsidRDefault="00A35266" w:rsidP="00B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3C">
              <w:rPr>
                <w:rFonts w:ascii="Times New Roman" w:hAnsi="Times New Roman" w:cs="Times New Roman"/>
                <w:sz w:val="24"/>
                <w:szCs w:val="24"/>
              </w:rPr>
              <w:t>Укр. Повстанців, 27</w:t>
            </w:r>
          </w:p>
        </w:tc>
        <w:tc>
          <w:tcPr>
            <w:tcW w:w="554" w:type="pct"/>
            <w:vAlign w:val="center"/>
          </w:tcPr>
          <w:p w:rsidR="00A35266" w:rsidRPr="00801A3C" w:rsidRDefault="00A35266" w:rsidP="00BB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3C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03" w:type="pct"/>
            <w:vMerge/>
            <w:vAlign w:val="center"/>
          </w:tcPr>
          <w:p w:rsidR="00A35266" w:rsidRPr="00801A3C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727C3E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3C"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A35266" w:rsidRPr="00801A3C" w:rsidRDefault="00727C3E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(Навчально-методичний центр</w:t>
            </w:r>
          </w:p>
          <w:p w:rsidR="00A35266" w:rsidRPr="00801A3C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3C">
              <w:rPr>
                <w:rFonts w:ascii="Times New Roman" w:hAnsi="Times New Roman" w:cs="Times New Roman"/>
                <w:sz w:val="24"/>
                <w:szCs w:val="24"/>
              </w:rPr>
              <w:t xml:space="preserve"> цивільного захисту </w:t>
            </w:r>
          </w:p>
        </w:tc>
      </w:tr>
      <w:tr w:rsidR="00A35266" w:rsidTr="00CC2DF5">
        <w:trPr>
          <w:trHeight w:val="600"/>
        </w:trPr>
        <w:tc>
          <w:tcPr>
            <w:tcW w:w="174" w:type="pct"/>
            <w:vAlign w:val="center"/>
          </w:tcPr>
          <w:p w:rsidR="00A35266" w:rsidRPr="005A2772" w:rsidRDefault="00727C3E" w:rsidP="005A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84" w:type="pct"/>
            <w:vAlign w:val="center"/>
          </w:tcPr>
          <w:p w:rsidR="00A35266" w:rsidRPr="005A2772" w:rsidRDefault="00A35266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5A2772" w:rsidRDefault="00A35266" w:rsidP="00B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A35266" w:rsidRPr="005A2772" w:rsidRDefault="00A35266" w:rsidP="005A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103" w:type="pct"/>
            <w:vMerge/>
            <w:vAlign w:val="center"/>
          </w:tcPr>
          <w:p w:rsidR="00A35266" w:rsidRPr="005A2772" w:rsidRDefault="00A35266" w:rsidP="00DD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5A2772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5A2772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 xml:space="preserve">(ММКП «Скорбота») </w:t>
            </w:r>
          </w:p>
        </w:tc>
      </w:tr>
      <w:tr w:rsidR="00A35266" w:rsidTr="00CC2DF5">
        <w:trPr>
          <w:trHeight w:val="615"/>
        </w:trPr>
        <w:tc>
          <w:tcPr>
            <w:tcW w:w="174" w:type="pct"/>
            <w:vAlign w:val="center"/>
          </w:tcPr>
          <w:p w:rsidR="00A35266" w:rsidRPr="005A2772" w:rsidRDefault="00727C3E" w:rsidP="005A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084" w:type="pct"/>
            <w:vAlign w:val="center"/>
          </w:tcPr>
          <w:p w:rsidR="00A35266" w:rsidRPr="005A2772" w:rsidRDefault="00A35266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5A2772" w:rsidRDefault="00A35266" w:rsidP="00B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A35266" w:rsidRPr="005A2772" w:rsidRDefault="00A35266" w:rsidP="005A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103" w:type="pct"/>
            <w:vMerge/>
            <w:vAlign w:val="center"/>
          </w:tcPr>
          <w:p w:rsidR="00A35266" w:rsidRPr="005A2772" w:rsidRDefault="00A35266" w:rsidP="008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5A2772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5A2772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772">
              <w:rPr>
                <w:rFonts w:ascii="Times New Roman" w:hAnsi="Times New Roman" w:cs="Times New Roman"/>
                <w:sz w:val="24"/>
                <w:szCs w:val="24"/>
              </w:rPr>
              <w:t xml:space="preserve">(ММКП «Скорбота») </w:t>
            </w:r>
          </w:p>
        </w:tc>
      </w:tr>
      <w:tr w:rsidR="00A35266" w:rsidTr="00CC2DF5">
        <w:trPr>
          <w:trHeight w:val="540"/>
        </w:trPr>
        <w:tc>
          <w:tcPr>
            <w:tcW w:w="174" w:type="pct"/>
            <w:vAlign w:val="center"/>
          </w:tcPr>
          <w:p w:rsidR="00A35266" w:rsidRPr="005A2772" w:rsidRDefault="00727C3E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084" w:type="pct"/>
            <w:vAlign w:val="center"/>
          </w:tcPr>
          <w:p w:rsidR="00A35266" w:rsidRPr="0034577B" w:rsidRDefault="00A35266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77B">
              <w:rPr>
                <w:rFonts w:ascii="Times New Roman" w:hAnsi="Times New Roman" w:cs="Times New Roman"/>
                <w:sz w:val="24"/>
                <w:szCs w:val="24"/>
              </w:rPr>
              <w:t>Приміщення колишнього інфекційного відділення</w:t>
            </w:r>
          </w:p>
        </w:tc>
        <w:tc>
          <w:tcPr>
            <w:tcW w:w="901" w:type="pct"/>
            <w:vAlign w:val="center"/>
          </w:tcPr>
          <w:p w:rsidR="00A35266" w:rsidRPr="0034577B" w:rsidRDefault="00A35266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77B">
              <w:rPr>
                <w:rFonts w:ascii="Times New Roman" w:hAnsi="Times New Roman" w:cs="Times New Roman"/>
                <w:sz w:val="24"/>
                <w:szCs w:val="24"/>
              </w:rPr>
              <w:t>Вул. Суворова, 104</w:t>
            </w:r>
          </w:p>
        </w:tc>
        <w:tc>
          <w:tcPr>
            <w:tcW w:w="554" w:type="pct"/>
            <w:vAlign w:val="center"/>
          </w:tcPr>
          <w:p w:rsidR="00A35266" w:rsidRPr="0034577B" w:rsidRDefault="00A35266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B">
              <w:rPr>
                <w:rFonts w:ascii="Times New Roman" w:hAnsi="Times New Roman" w:cs="Times New Roman"/>
                <w:sz w:val="24"/>
                <w:szCs w:val="24"/>
              </w:rPr>
              <w:t>436,2</w:t>
            </w:r>
          </w:p>
        </w:tc>
        <w:tc>
          <w:tcPr>
            <w:tcW w:w="1103" w:type="pct"/>
            <w:vMerge/>
            <w:vAlign w:val="center"/>
          </w:tcPr>
          <w:p w:rsidR="00A35266" w:rsidRPr="0034577B" w:rsidRDefault="00A35266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34577B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77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34577B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77B">
              <w:rPr>
                <w:rFonts w:ascii="Times New Roman" w:hAnsi="Times New Roman" w:cs="Times New Roman"/>
                <w:sz w:val="24"/>
                <w:szCs w:val="24"/>
              </w:rPr>
              <w:t xml:space="preserve">(БО «Оазис Мир») </w:t>
            </w:r>
          </w:p>
        </w:tc>
      </w:tr>
      <w:tr w:rsidR="00A35266" w:rsidTr="00E73CEA">
        <w:trPr>
          <w:trHeight w:val="540"/>
        </w:trPr>
        <w:tc>
          <w:tcPr>
            <w:tcW w:w="174" w:type="pct"/>
            <w:vAlign w:val="center"/>
          </w:tcPr>
          <w:p w:rsidR="00A35266" w:rsidRPr="00E73CEA" w:rsidRDefault="00727C3E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084" w:type="pct"/>
            <w:vAlign w:val="center"/>
          </w:tcPr>
          <w:p w:rsidR="00A35266" w:rsidRPr="00E73CEA" w:rsidRDefault="00A35266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CEA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E73CEA" w:rsidRDefault="00A35266" w:rsidP="00E73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CEA"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A35266" w:rsidRPr="00E73CEA" w:rsidRDefault="00A35266" w:rsidP="00E7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CEA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103" w:type="pct"/>
            <w:vMerge/>
            <w:vAlign w:val="center"/>
          </w:tcPr>
          <w:p w:rsidR="00A35266" w:rsidRPr="00E73CEA" w:rsidRDefault="00A35266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E73CEA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CEA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E73CEA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3CEA">
              <w:rPr>
                <w:rFonts w:ascii="Times New Roman" w:hAnsi="Times New Roman" w:cs="Times New Roman"/>
                <w:sz w:val="24"/>
                <w:szCs w:val="24"/>
              </w:rPr>
              <w:t>ГО «Міськрайонна асоціація учасників бойових дій та учасників АТО»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3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5266" w:rsidTr="00CC2DF5">
        <w:trPr>
          <w:trHeight w:val="540"/>
        </w:trPr>
        <w:tc>
          <w:tcPr>
            <w:tcW w:w="174" w:type="pct"/>
            <w:vAlign w:val="center"/>
          </w:tcPr>
          <w:p w:rsidR="00A35266" w:rsidRPr="00E73CEA" w:rsidRDefault="00727C3E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84" w:type="pct"/>
            <w:vAlign w:val="center"/>
          </w:tcPr>
          <w:p w:rsidR="00A35266" w:rsidRPr="00E73CEA" w:rsidRDefault="00A35266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E73CEA" w:rsidRDefault="00A35266" w:rsidP="00E73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A35266" w:rsidRPr="00E73CEA" w:rsidRDefault="00A35266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03" w:type="pct"/>
            <w:vMerge/>
            <w:vAlign w:val="center"/>
          </w:tcPr>
          <w:p w:rsidR="00A35266" w:rsidRPr="00E73CEA" w:rsidRDefault="00A35266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Pr="00E73CEA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  (Центрально-Західне міжрегіональне управління Міністерства юстиції)</w:t>
            </w:r>
          </w:p>
        </w:tc>
      </w:tr>
      <w:tr w:rsidR="00A35266" w:rsidTr="00152E2C">
        <w:trPr>
          <w:trHeight w:val="540"/>
        </w:trPr>
        <w:tc>
          <w:tcPr>
            <w:tcW w:w="174" w:type="pct"/>
            <w:vAlign w:val="center"/>
          </w:tcPr>
          <w:p w:rsidR="00A35266" w:rsidRPr="00E73CEA" w:rsidRDefault="00727C3E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84" w:type="pct"/>
            <w:vAlign w:val="center"/>
          </w:tcPr>
          <w:p w:rsidR="00A35266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  <w:p w:rsidR="00A35266" w:rsidRPr="00E73CEA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кімнати)</w:t>
            </w:r>
          </w:p>
        </w:tc>
        <w:tc>
          <w:tcPr>
            <w:tcW w:w="901" w:type="pct"/>
            <w:vAlign w:val="center"/>
          </w:tcPr>
          <w:p w:rsidR="00A35266" w:rsidRPr="00E73CEA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Кримського, 7</w:t>
            </w:r>
          </w:p>
        </w:tc>
        <w:tc>
          <w:tcPr>
            <w:tcW w:w="554" w:type="pct"/>
            <w:vAlign w:val="center"/>
          </w:tcPr>
          <w:p w:rsidR="00A35266" w:rsidRPr="00E73CEA" w:rsidRDefault="00A35266" w:rsidP="00152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17,1/53,4</w:t>
            </w:r>
          </w:p>
        </w:tc>
        <w:tc>
          <w:tcPr>
            <w:tcW w:w="1103" w:type="pct"/>
            <w:vMerge/>
            <w:vAlign w:val="center"/>
          </w:tcPr>
          <w:p w:rsidR="00A35266" w:rsidRPr="00E73CEA" w:rsidRDefault="00A35266" w:rsidP="00152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A35266" w:rsidRPr="00E73CEA" w:rsidRDefault="00727C3E" w:rsidP="00727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5266">
              <w:rPr>
                <w:rFonts w:ascii="Times New Roman" w:hAnsi="Times New Roman" w:cs="Times New Roman"/>
                <w:sz w:val="24"/>
                <w:szCs w:val="24"/>
              </w:rPr>
              <w:t>Районн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A35266">
              <w:rPr>
                <w:rFonts w:ascii="Times New Roman" w:hAnsi="Times New Roman" w:cs="Times New Roman"/>
                <w:sz w:val="24"/>
                <w:szCs w:val="24"/>
              </w:rPr>
              <w:t xml:space="preserve"> будин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5266">
              <w:rPr>
                <w:rFonts w:ascii="Times New Roman" w:hAnsi="Times New Roman" w:cs="Times New Roman"/>
                <w:sz w:val="24"/>
                <w:szCs w:val="24"/>
              </w:rPr>
              <w:t>к культури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CC2DF5">
        <w:trPr>
          <w:trHeight w:val="540"/>
        </w:trPr>
        <w:tc>
          <w:tcPr>
            <w:tcW w:w="174" w:type="pct"/>
            <w:vAlign w:val="center"/>
          </w:tcPr>
          <w:p w:rsidR="00A35266" w:rsidRPr="00E73CEA" w:rsidRDefault="00727C3E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084" w:type="pct"/>
            <w:vAlign w:val="center"/>
          </w:tcPr>
          <w:p w:rsidR="00A35266" w:rsidRPr="00E73CEA" w:rsidRDefault="00A35266" w:rsidP="00CC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Частина приміщення </w:t>
            </w:r>
          </w:p>
        </w:tc>
        <w:tc>
          <w:tcPr>
            <w:tcW w:w="901" w:type="pct"/>
            <w:vAlign w:val="center"/>
          </w:tcPr>
          <w:p w:rsidR="00A35266" w:rsidRPr="00E73CEA" w:rsidRDefault="00A35266" w:rsidP="00FB4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Тараскіна, 5</w:t>
            </w:r>
          </w:p>
        </w:tc>
        <w:tc>
          <w:tcPr>
            <w:tcW w:w="554" w:type="pct"/>
            <w:vAlign w:val="center"/>
          </w:tcPr>
          <w:p w:rsidR="00A35266" w:rsidRPr="00E73CEA" w:rsidRDefault="00A35266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103" w:type="pct"/>
            <w:vMerge/>
            <w:vAlign w:val="center"/>
          </w:tcPr>
          <w:p w:rsidR="00A35266" w:rsidRPr="00E73CEA" w:rsidRDefault="00A35266" w:rsidP="00CC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Default="00A35266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A35266" w:rsidRPr="00E73CEA" w:rsidRDefault="00727C3E" w:rsidP="0015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5266">
              <w:rPr>
                <w:rFonts w:ascii="Times New Roman" w:hAnsi="Times New Roman" w:cs="Times New Roman"/>
                <w:sz w:val="24"/>
                <w:szCs w:val="24"/>
              </w:rPr>
              <w:t>КУ «</w:t>
            </w:r>
            <w:proofErr w:type="spellStart"/>
            <w:r w:rsidR="00A35266">
              <w:rPr>
                <w:rFonts w:ascii="Times New Roman" w:hAnsi="Times New Roman" w:cs="Times New Roman"/>
                <w:sz w:val="24"/>
                <w:szCs w:val="24"/>
              </w:rPr>
              <w:t>Інклюзивно</w:t>
            </w:r>
            <w:proofErr w:type="spellEnd"/>
            <w:r w:rsidR="00A35266">
              <w:rPr>
                <w:rFonts w:ascii="Times New Roman" w:hAnsi="Times New Roman" w:cs="Times New Roman"/>
                <w:sz w:val="24"/>
                <w:szCs w:val="24"/>
              </w:rPr>
              <w:t>-ресурсний центр»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A35266">
        <w:trPr>
          <w:trHeight w:val="70"/>
        </w:trPr>
        <w:tc>
          <w:tcPr>
            <w:tcW w:w="174" w:type="pct"/>
            <w:vAlign w:val="center"/>
          </w:tcPr>
          <w:p w:rsidR="00A35266" w:rsidRPr="005A2772" w:rsidRDefault="00727C3E" w:rsidP="005A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84" w:type="pct"/>
            <w:vAlign w:val="center"/>
          </w:tcPr>
          <w:p w:rsidR="00A35266" w:rsidRPr="005607DF" w:rsidRDefault="00A35266" w:rsidP="003F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5607DF" w:rsidRDefault="00A35266" w:rsidP="00FB4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Тараскіна, 5</w:t>
            </w:r>
          </w:p>
        </w:tc>
        <w:tc>
          <w:tcPr>
            <w:tcW w:w="554" w:type="pct"/>
            <w:vAlign w:val="center"/>
          </w:tcPr>
          <w:p w:rsidR="00A35266" w:rsidRPr="005607DF" w:rsidRDefault="00A35266" w:rsidP="003F3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103" w:type="pct"/>
            <w:vMerge/>
          </w:tcPr>
          <w:p w:rsidR="00A35266" w:rsidRPr="005607DF" w:rsidRDefault="00A35266" w:rsidP="003F3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Merge w:val="restart"/>
            <w:vAlign w:val="center"/>
          </w:tcPr>
          <w:p w:rsidR="00A35266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35266" w:rsidRPr="005607DF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C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 «Захист дітей Чорнобиля»</w:t>
            </w:r>
            <w:r w:rsidR="00727C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5266" w:rsidTr="00A35266">
        <w:trPr>
          <w:trHeight w:val="70"/>
        </w:trPr>
        <w:tc>
          <w:tcPr>
            <w:tcW w:w="174" w:type="pct"/>
            <w:vAlign w:val="center"/>
          </w:tcPr>
          <w:p w:rsidR="00A35266" w:rsidRPr="005A2772" w:rsidRDefault="00727C3E" w:rsidP="005A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084" w:type="pct"/>
            <w:vAlign w:val="center"/>
          </w:tcPr>
          <w:p w:rsidR="00A35266" w:rsidRPr="008F5EDF" w:rsidRDefault="00A35266" w:rsidP="003F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DF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8F5EDF" w:rsidRDefault="00A35266" w:rsidP="00B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DF">
              <w:rPr>
                <w:rFonts w:ascii="Times New Roman" w:hAnsi="Times New Roman" w:cs="Times New Roman"/>
                <w:sz w:val="24"/>
                <w:szCs w:val="24"/>
              </w:rPr>
              <w:t>Вул. Тараскіна, 5</w:t>
            </w:r>
          </w:p>
        </w:tc>
        <w:tc>
          <w:tcPr>
            <w:tcW w:w="554" w:type="pct"/>
            <w:vAlign w:val="center"/>
          </w:tcPr>
          <w:p w:rsidR="00A35266" w:rsidRPr="008F5EDF" w:rsidRDefault="00A35266" w:rsidP="003F3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DF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103" w:type="pct"/>
            <w:vMerge/>
          </w:tcPr>
          <w:p w:rsidR="00A35266" w:rsidRPr="008F5EDF" w:rsidRDefault="00A35266" w:rsidP="003F3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Merge/>
            <w:vAlign w:val="center"/>
          </w:tcPr>
          <w:p w:rsidR="00A35266" w:rsidRPr="008F5EDF" w:rsidRDefault="00A35266" w:rsidP="005A2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266" w:rsidTr="00CC2DF5">
        <w:trPr>
          <w:trHeight w:val="540"/>
        </w:trPr>
        <w:tc>
          <w:tcPr>
            <w:tcW w:w="174" w:type="pct"/>
            <w:vAlign w:val="center"/>
          </w:tcPr>
          <w:p w:rsidR="00A35266" w:rsidRPr="005A2772" w:rsidRDefault="00727C3E" w:rsidP="005A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084" w:type="pct"/>
            <w:vAlign w:val="center"/>
          </w:tcPr>
          <w:p w:rsidR="00A35266" w:rsidRPr="008F5EDF" w:rsidRDefault="00A35266" w:rsidP="003F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8F5EDF" w:rsidRDefault="00A35266" w:rsidP="00B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Тараскіна, 5</w:t>
            </w:r>
          </w:p>
        </w:tc>
        <w:tc>
          <w:tcPr>
            <w:tcW w:w="554" w:type="pct"/>
            <w:vAlign w:val="center"/>
          </w:tcPr>
          <w:p w:rsidR="00A35266" w:rsidRPr="008F5EDF" w:rsidRDefault="0055641B" w:rsidP="003F3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103" w:type="pct"/>
            <w:vMerge/>
          </w:tcPr>
          <w:p w:rsidR="00A35266" w:rsidRPr="008F5EDF" w:rsidRDefault="00A35266" w:rsidP="003F3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35266" w:rsidRDefault="00A35266" w:rsidP="005A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EDF"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A35266" w:rsidRPr="008F5EDF" w:rsidRDefault="00727C3E" w:rsidP="005A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5266" w:rsidRPr="008F5EDF">
              <w:rPr>
                <w:rFonts w:ascii="Times New Roman" w:hAnsi="Times New Roman" w:cs="Times New Roman"/>
                <w:sz w:val="24"/>
                <w:szCs w:val="24"/>
              </w:rPr>
              <w:t xml:space="preserve">УПСЗН </w:t>
            </w:r>
            <w:r w:rsidR="00A35266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5266" w:rsidTr="004F0B8B">
        <w:trPr>
          <w:trHeight w:val="540"/>
        </w:trPr>
        <w:tc>
          <w:tcPr>
            <w:tcW w:w="174" w:type="pct"/>
            <w:vAlign w:val="center"/>
          </w:tcPr>
          <w:p w:rsidR="00A35266" w:rsidRDefault="00727C3E" w:rsidP="00A35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084" w:type="pct"/>
            <w:vAlign w:val="center"/>
          </w:tcPr>
          <w:p w:rsidR="00A35266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приміщення</w:t>
            </w:r>
          </w:p>
        </w:tc>
        <w:tc>
          <w:tcPr>
            <w:tcW w:w="901" w:type="pct"/>
            <w:vAlign w:val="center"/>
          </w:tcPr>
          <w:p w:rsidR="00A35266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A35266" w:rsidRDefault="00A35266" w:rsidP="00A35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03" w:type="pct"/>
            <w:vMerge/>
            <w:vAlign w:val="center"/>
          </w:tcPr>
          <w:p w:rsidR="00A35266" w:rsidRPr="00983EF4" w:rsidRDefault="00A35266" w:rsidP="00A35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</w:tcPr>
          <w:p w:rsidR="00A35266" w:rsidRPr="005D6661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5266" w:rsidRPr="005D6661" w:rsidRDefault="00727C3E" w:rsidP="00727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5266">
              <w:rPr>
                <w:rFonts w:ascii="Times New Roman" w:hAnsi="Times New Roman" w:cs="Times New Roman"/>
                <w:sz w:val="24"/>
                <w:szCs w:val="24"/>
              </w:rPr>
              <w:t>БФ «Ми не байдужі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35266" w:rsidTr="00CC2DF5">
        <w:trPr>
          <w:trHeight w:val="540"/>
        </w:trPr>
        <w:tc>
          <w:tcPr>
            <w:tcW w:w="174" w:type="pct"/>
            <w:vAlign w:val="center"/>
          </w:tcPr>
          <w:p w:rsidR="00A35266" w:rsidRDefault="00727C3E" w:rsidP="00A35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084" w:type="pct"/>
            <w:vAlign w:val="center"/>
          </w:tcPr>
          <w:p w:rsidR="00A35266" w:rsidRPr="005607DF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7DF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01" w:type="pct"/>
            <w:vAlign w:val="center"/>
          </w:tcPr>
          <w:p w:rsidR="00A35266" w:rsidRPr="005607DF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7DF"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A35266" w:rsidRPr="005607DF" w:rsidRDefault="00A35266" w:rsidP="00A35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DF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03" w:type="pct"/>
          </w:tcPr>
          <w:p w:rsidR="00A35266" w:rsidRDefault="00A35266" w:rsidP="00A35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метою </w:t>
            </w:r>
            <w:r w:rsidRPr="005607DF">
              <w:rPr>
                <w:rFonts w:ascii="Times New Roman" w:hAnsi="Times New Roman" w:cs="Times New Roman"/>
                <w:sz w:val="24"/>
                <w:szCs w:val="24"/>
              </w:rPr>
              <w:t xml:space="preserve"> надання стоматологічних послуг </w:t>
            </w:r>
          </w:p>
          <w:p w:rsidR="00A35266" w:rsidRPr="005607DF" w:rsidRDefault="00A35266" w:rsidP="00A35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DF">
              <w:rPr>
                <w:rFonts w:ascii="Times New Roman" w:hAnsi="Times New Roman" w:cs="Times New Roman"/>
                <w:sz w:val="24"/>
                <w:szCs w:val="24"/>
              </w:rPr>
              <w:t>КНП «МЦПМСД»</w:t>
            </w:r>
          </w:p>
        </w:tc>
        <w:tc>
          <w:tcPr>
            <w:tcW w:w="1184" w:type="pct"/>
            <w:vAlign w:val="center"/>
          </w:tcPr>
          <w:p w:rsidR="00A35266" w:rsidRPr="005607DF" w:rsidRDefault="00A35266" w:rsidP="00A3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7DF"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</w:tbl>
    <w:p w:rsidR="004D1AE2" w:rsidRPr="00961ADD" w:rsidRDefault="004D1AE2" w:rsidP="00961ADD">
      <w:pPr>
        <w:jc w:val="center"/>
        <w:rPr>
          <w:b/>
        </w:rPr>
      </w:pPr>
    </w:p>
    <w:p w:rsidR="008F5EDF" w:rsidRDefault="00D33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5F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43B2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E510C"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</w:p>
    <w:p w:rsidR="00691017" w:rsidRDefault="002E510C">
      <w:pPr>
        <w:rPr>
          <w:rFonts w:ascii="Times New Roman" w:hAnsi="Times New Roman" w:cs="Times New Roman"/>
          <w:b/>
          <w:sz w:val="28"/>
          <w:szCs w:val="28"/>
        </w:rPr>
      </w:pPr>
      <w:r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A1305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A1305C" w:rsidRPr="00A130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1017" w:rsidRPr="007C3693" w:rsidRDefault="00773CF2">
      <w:pPr>
        <w:rPr>
          <w:rFonts w:ascii="Times New Roman" w:hAnsi="Times New Roman" w:cs="Times New Roman"/>
          <w:sz w:val="28"/>
          <w:szCs w:val="28"/>
        </w:rPr>
      </w:pPr>
      <w:r w:rsidRPr="00773CF2">
        <w:rPr>
          <w:rFonts w:ascii="Times New Roman" w:hAnsi="Times New Roman" w:cs="Times New Roman"/>
          <w:sz w:val="28"/>
          <w:szCs w:val="28"/>
        </w:rPr>
        <w:t xml:space="preserve">Керуюча справами </w:t>
      </w:r>
      <w:r w:rsidR="00F4310C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Pr="00773C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8F5ED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3CF2">
        <w:rPr>
          <w:rFonts w:ascii="Times New Roman" w:hAnsi="Times New Roman" w:cs="Times New Roman"/>
          <w:sz w:val="28"/>
          <w:szCs w:val="28"/>
        </w:rPr>
        <w:t xml:space="preserve"> </w:t>
      </w:r>
      <w:r w:rsidR="008F5EDF">
        <w:rPr>
          <w:rFonts w:ascii="Times New Roman" w:hAnsi="Times New Roman" w:cs="Times New Roman"/>
          <w:sz w:val="28"/>
          <w:szCs w:val="28"/>
        </w:rPr>
        <w:t>Ірина КОПИЛО</w:t>
      </w:r>
    </w:p>
    <w:sectPr w:rsidR="00691017" w:rsidRPr="007C3693" w:rsidSect="00F0214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AE2"/>
    <w:rsid w:val="00006B12"/>
    <w:rsid w:val="00010A8F"/>
    <w:rsid w:val="00040CF2"/>
    <w:rsid w:val="00043760"/>
    <w:rsid w:val="00043B20"/>
    <w:rsid w:val="00051862"/>
    <w:rsid w:val="00063193"/>
    <w:rsid w:val="0007639D"/>
    <w:rsid w:val="00090367"/>
    <w:rsid w:val="000E20EA"/>
    <w:rsid w:val="000E4632"/>
    <w:rsid w:val="000E468F"/>
    <w:rsid w:val="000E48E8"/>
    <w:rsid w:val="000E7877"/>
    <w:rsid w:val="000F4A95"/>
    <w:rsid w:val="000F56B2"/>
    <w:rsid w:val="001149C7"/>
    <w:rsid w:val="00133CD1"/>
    <w:rsid w:val="00150407"/>
    <w:rsid w:val="00150B43"/>
    <w:rsid w:val="00152E2C"/>
    <w:rsid w:val="001705ED"/>
    <w:rsid w:val="00173DBE"/>
    <w:rsid w:val="001A1FD1"/>
    <w:rsid w:val="001A5579"/>
    <w:rsid w:val="001B2CDF"/>
    <w:rsid w:val="001B63C6"/>
    <w:rsid w:val="001C1B10"/>
    <w:rsid w:val="001C67C9"/>
    <w:rsid w:val="001D03D1"/>
    <w:rsid w:val="001D4584"/>
    <w:rsid w:val="001F7897"/>
    <w:rsid w:val="00211DB1"/>
    <w:rsid w:val="00213EDD"/>
    <w:rsid w:val="00231AED"/>
    <w:rsid w:val="00247FBF"/>
    <w:rsid w:val="002513BC"/>
    <w:rsid w:val="00256369"/>
    <w:rsid w:val="00267343"/>
    <w:rsid w:val="00270558"/>
    <w:rsid w:val="00270B88"/>
    <w:rsid w:val="00275E92"/>
    <w:rsid w:val="00277E74"/>
    <w:rsid w:val="00280CE7"/>
    <w:rsid w:val="00285153"/>
    <w:rsid w:val="002B72F9"/>
    <w:rsid w:val="002C32FC"/>
    <w:rsid w:val="002D45AF"/>
    <w:rsid w:val="002E386B"/>
    <w:rsid w:val="002E510C"/>
    <w:rsid w:val="002E7010"/>
    <w:rsid w:val="002F70F3"/>
    <w:rsid w:val="003173B8"/>
    <w:rsid w:val="00321E53"/>
    <w:rsid w:val="00321F61"/>
    <w:rsid w:val="00335F38"/>
    <w:rsid w:val="0034487B"/>
    <w:rsid w:val="00344F5F"/>
    <w:rsid w:val="0034577B"/>
    <w:rsid w:val="00346242"/>
    <w:rsid w:val="00355758"/>
    <w:rsid w:val="00355B40"/>
    <w:rsid w:val="003646A4"/>
    <w:rsid w:val="00393C09"/>
    <w:rsid w:val="003942AD"/>
    <w:rsid w:val="003A532A"/>
    <w:rsid w:val="003B4630"/>
    <w:rsid w:val="003D11EE"/>
    <w:rsid w:val="003D1C2B"/>
    <w:rsid w:val="003D28EE"/>
    <w:rsid w:val="003D31FA"/>
    <w:rsid w:val="003D563D"/>
    <w:rsid w:val="003E3989"/>
    <w:rsid w:val="003F35AC"/>
    <w:rsid w:val="003F4868"/>
    <w:rsid w:val="00414809"/>
    <w:rsid w:val="0041724C"/>
    <w:rsid w:val="004302A9"/>
    <w:rsid w:val="00435513"/>
    <w:rsid w:val="004359CB"/>
    <w:rsid w:val="00447896"/>
    <w:rsid w:val="00452A27"/>
    <w:rsid w:val="004854A9"/>
    <w:rsid w:val="0049307D"/>
    <w:rsid w:val="004A2312"/>
    <w:rsid w:val="004B209F"/>
    <w:rsid w:val="004B5BC7"/>
    <w:rsid w:val="004D1AE2"/>
    <w:rsid w:val="004F061D"/>
    <w:rsid w:val="00500547"/>
    <w:rsid w:val="0050152F"/>
    <w:rsid w:val="005064E0"/>
    <w:rsid w:val="005210C0"/>
    <w:rsid w:val="005237C9"/>
    <w:rsid w:val="00532493"/>
    <w:rsid w:val="0055641B"/>
    <w:rsid w:val="005607DF"/>
    <w:rsid w:val="0058307E"/>
    <w:rsid w:val="00583DEE"/>
    <w:rsid w:val="00586546"/>
    <w:rsid w:val="00586AC7"/>
    <w:rsid w:val="00591700"/>
    <w:rsid w:val="005919EC"/>
    <w:rsid w:val="005A0A85"/>
    <w:rsid w:val="005A2772"/>
    <w:rsid w:val="005A6552"/>
    <w:rsid w:val="005B4975"/>
    <w:rsid w:val="005D24BF"/>
    <w:rsid w:val="005D2604"/>
    <w:rsid w:val="005D524E"/>
    <w:rsid w:val="005D5366"/>
    <w:rsid w:val="005D6661"/>
    <w:rsid w:val="005F5E34"/>
    <w:rsid w:val="00605646"/>
    <w:rsid w:val="0062148B"/>
    <w:rsid w:val="006250C0"/>
    <w:rsid w:val="00644096"/>
    <w:rsid w:val="006455F1"/>
    <w:rsid w:val="00650929"/>
    <w:rsid w:val="006544EE"/>
    <w:rsid w:val="00661069"/>
    <w:rsid w:val="0066427E"/>
    <w:rsid w:val="0066766D"/>
    <w:rsid w:val="006841F6"/>
    <w:rsid w:val="00691017"/>
    <w:rsid w:val="00692A14"/>
    <w:rsid w:val="006A4FDF"/>
    <w:rsid w:val="006A64D2"/>
    <w:rsid w:val="006B1209"/>
    <w:rsid w:val="006C3D02"/>
    <w:rsid w:val="006C71C5"/>
    <w:rsid w:val="006F1431"/>
    <w:rsid w:val="006F1558"/>
    <w:rsid w:val="007141C1"/>
    <w:rsid w:val="0072155E"/>
    <w:rsid w:val="007230BD"/>
    <w:rsid w:val="007264D1"/>
    <w:rsid w:val="00727C3E"/>
    <w:rsid w:val="0073019B"/>
    <w:rsid w:val="007448A7"/>
    <w:rsid w:val="007501E6"/>
    <w:rsid w:val="00766A56"/>
    <w:rsid w:val="00773CF2"/>
    <w:rsid w:val="007776AF"/>
    <w:rsid w:val="007951A9"/>
    <w:rsid w:val="007A46FE"/>
    <w:rsid w:val="007A668B"/>
    <w:rsid w:val="007A7CB0"/>
    <w:rsid w:val="007B63C8"/>
    <w:rsid w:val="007C3693"/>
    <w:rsid w:val="007D1481"/>
    <w:rsid w:val="007D2250"/>
    <w:rsid w:val="007E3FFF"/>
    <w:rsid w:val="007F7781"/>
    <w:rsid w:val="00801A3C"/>
    <w:rsid w:val="00807F78"/>
    <w:rsid w:val="00816D29"/>
    <w:rsid w:val="00845239"/>
    <w:rsid w:val="00857857"/>
    <w:rsid w:val="00862A19"/>
    <w:rsid w:val="00870974"/>
    <w:rsid w:val="0089278F"/>
    <w:rsid w:val="00892A46"/>
    <w:rsid w:val="008B4CEE"/>
    <w:rsid w:val="008C0422"/>
    <w:rsid w:val="008C18E0"/>
    <w:rsid w:val="008D4B88"/>
    <w:rsid w:val="008D598A"/>
    <w:rsid w:val="008E14A5"/>
    <w:rsid w:val="008F5EDF"/>
    <w:rsid w:val="00900F5C"/>
    <w:rsid w:val="00903267"/>
    <w:rsid w:val="0091343D"/>
    <w:rsid w:val="009209FD"/>
    <w:rsid w:val="00922ACF"/>
    <w:rsid w:val="00933DA0"/>
    <w:rsid w:val="00936B57"/>
    <w:rsid w:val="00945203"/>
    <w:rsid w:val="00956B9D"/>
    <w:rsid w:val="00961ADD"/>
    <w:rsid w:val="00973386"/>
    <w:rsid w:val="00974371"/>
    <w:rsid w:val="00976E29"/>
    <w:rsid w:val="00980BC0"/>
    <w:rsid w:val="009B6012"/>
    <w:rsid w:val="009B6670"/>
    <w:rsid w:val="009B78E8"/>
    <w:rsid w:val="009C6389"/>
    <w:rsid w:val="009D2085"/>
    <w:rsid w:val="009E0613"/>
    <w:rsid w:val="009F0065"/>
    <w:rsid w:val="009F29E8"/>
    <w:rsid w:val="009F4EB0"/>
    <w:rsid w:val="00A01463"/>
    <w:rsid w:val="00A03402"/>
    <w:rsid w:val="00A03E89"/>
    <w:rsid w:val="00A12837"/>
    <w:rsid w:val="00A1287D"/>
    <w:rsid w:val="00A1305C"/>
    <w:rsid w:val="00A32E7A"/>
    <w:rsid w:val="00A35266"/>
    <w:rsid w:val="00A46B71"/>
    <w:rsid w:val="00A600F7"/>
    <w:rsid w:val="00A61A67"/>
    <w:rsid w:val="00A80660"/>
    <w:rsid w:val="00A80744"/>
    <w:rsid w:val="00A81DE7"/>
    <w:rsid w:val="00A83AFE"/>
    <w:rsid w:val="00A83D65"/>
    <w:rsid w:val="00A91541"/>
    <w:rsid w:val="00A93105"/>
    <w:rsid w:val="00AA6B77"/>
    <w:rsid w:val="00AB31CD"/>
    <w:rsid w:val="00AB4412"/>
    <w:rsid w:val="00AC0764"/>
    <w:rsid w:val="00AC6A2E"/>
    <w:rsid w:val="00AD4795"/>
    <w:rsid w:val="00AF01F2"/>
    <w:rsid w:val="00B11D9C"/>
    <w:rsid w:val="00B14628"/>
    <w:rsid w:val="00B15DB7"/>
    <w:rsid w:val="00B33F1D"/>
    <w:rsid w:val="00B34CD5"/>
    <w:rsid w:val="00B3525A"/>
    <w:rsid w:val="00B35707"/>
    <w:rsid w:val="00B45FDC"/>
    <w:rsid w:val="00B54F02"/>
    <w:rsid w:val="00B64665"/>
    <w:rsid w:val="00B67005"/>
    <w:rsid w:val="00B73D25"/>
    <w:rsid w:val="00B8480B"/>
    <w:rsid w:val="00BB49CC"/>
    <w:rsid w:val="00BB5A8B"/>
    <w:rsid w:val="00BC3089"/>
    <w:rsid w:val="00BC7BB0"/>
    <w:rsid w:val="00BE2EDC"/>
    <w:rsid w:val="00BF59C6"/>
    <w:rsid w:val="00BF6795"/>
    <w:rsid w:val="00C01290"/>
    <w:rsid w:val="00C16710"/>
    <w:rsid w:val="00C17B05"/>
    <w:rsid w:val="00C17B72"/>
    <w:rsid w:val="00C2670F"/>
    <w:rsid w:val="00C33AA4"/>
    <w:rsid w:val="00C33B49"/>
    <w:rsid w:val="00C410BA"/>
    <w:rsid w:val="00C42934"/>
    <w:rsid w:val="00C46498"/>
    <w:rsid w:val="00C60A73"/>
    <w:rsid w:val="00C620B7"/>
    <w:rsid w:val="00C660D1"/>
    <w:rsid w:val="00C939E3"/>
    <w:rsid w:val="00C94D1C"/>
    <w:rsid w:val="00CA01E4"/>
    <w:rsid w:val="00CA1836"/>
    <w:rsid w:val="00CB1365"/>
    <w:rsid w:val="00CC2DF5"/>
    <w:rsid w:val="00CC2EDD"/>
    <w:rsid w:val="00CD56FA"/>
    <w:rsid w:val="00CD7316"/>
    <w:rsid w:val="00CD732F"/>
    <w:rsid w:val="00CE0637"/>
    <w:rsid w:val="00CE195B"/>
    <w:rsid w:val="00CE306E"/>
    <w:rsid w:val="00CF3118"/>
    <w:rsid w:val="00D03E30"/>
    <w:rsid w:val="00D06BBF"/>
    <w:rsid w:val="00D10AA8"/>
    <w:rsid w:val="00D13058"/>
    <w:rsid w:val="00D145BD"/>
    <w:rsid w:val="00D20071"/>
    <w:rsid w:val="00D25D84"/>
    <w:rsid w:val="00D320F7"/>
    <w:rsid w:val="00D33632"/>
    <w:rsid w:val="00D5405A"/>
    <w:rsid w:val="00D61019"/>
    <w:rsid w:val="00D65B7D"/>
    <w:rsid w:val="00D6602C"/>
    <w:rsid w:val="00D74B50"/>
    <w:rsid w:val="00D84753"/>
    <w:rsid w:val="00D87C0A"/>
    <w:rsid w:val="00D91649"/>
    <w:rsid w:val="00DA11EE"/>
    <w:rsid w:val="00DA3214"/>
    <w:rsid w:val="00DA68C0"/>
    <w:rsid w:val="00DB3F5B"/>
    <w:rsid w:val="00DB4839"/>
    <w:rsid w:val="00DB75BE"/>
    <w:rsid w:val="00DC6F42"/>
    <w:rsid w:val="00DD0DF8"/>
    <w:rsid w:val="00DD4F32"/>
    <w:rsid w:val="00DF61AA"/>
    <w:rsid w:val="00DF7527"/>
    <w:rsid w:val="00E12D38"/>
    <w:rsid w:val="00E24EEC"/>
    <w:rsid w:val="00E35378"/>
    <w:rsid w:val="00E37D21"/>
    <w:rsid w:val="00E4130E"/>
    <w:rsid w:val="00E501E1"/>
    <w:rsid w:val="00E53570"/>
    <w:rsid w:val="00E6501F"/>
    <w:rsid w:val="00E67946"/>
    <w:rsid w:val="00E733F1"/>
    <w:rsid w:val="00E73CEA"/>
    <w:rsid w:val="00E73D9D"/>
    <w:rsid w:val="00E75E2A"/>
    <w:rsid w:val="00E8074F"/>
    <w:rsid w:val="00E85A5F"/>
    <w:rsid w:val="00E872DD"/>
    <w:rsid w:val="00EA1A6D"/>
    <w:rsid w:val="00EA3326"/>
    <w:rsid w:val="00EB0622"/>
    <w:rsid w:val="00EB2141"/>
    <w:rsid w:val="00EB3081"/>
    <w:rsid w:val="00EC31AB"/>
    <w:rsid w:val="00EC48EB"/>
    <w:rsid w:val="00EC5E26"/>
    <w:rsid w:val="00ED4E02"/>
    <w:rsid w:val="00EE7F23"/>
    <w:rsid w:val="00F02149"/>
    <w:rsid w:val="00F0454B"/>
    <w:rsid w:val="00F06BA9"/>
    <w:rsid w:val="00F100AD"/>
    <w:rsid w:val="00F12F22"/>
    <w:rsid w:val="00F14F3B"/>
    <w:rsid w:val="00F171BF"/>
    <w:rsid w:val="00F21335"/>
    <w:rsid w:val="00F21A1C"/>
    <w:rsid w:val="00F27460"/>
    <w:rsid w:val="00F27E3C"/>
    <w:rsid w:val="00F4310C"/>
    <w:rsid w:val="00F63F71"/>
    <w:rsid w:val="00F7105A"/>
    <w:rsid w:val="00F71FBF"/>
    <w:rsid w:val="00F749DE"/>
    <w:rsid w:val="00FA4CBB"/>
    <w:rsid w:val="00FA62AD"/>
    <w:rsid w:val="00FB46EF"/>
    <w:rsid w:val="00FC0705"/>
    <w:rsid w:val="00FC1871"/>
    <w:rsid w:val="00FD2D6F"/>
    <w:rsid w:val="00FE109A"/>
    <w:rsid w:val="00FF3632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F77C"/>
  <w15:docId w15:val="{3B9E09BE-F99F-415C-BBB8-5A272B4D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AE2"/>
  </w:style>
  <w:style w:type="paragraph" w:styleId="1">
    <w:name w:val="heading 1"/>
    <w:basedOn w:val="a"/>
    <w:link w:val="10"/>
    <w:uiPriority w:val="9"/>
    <w:qFormat/>
    <w:rsid w:val="00FC1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C187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rsid w:val="00961A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7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E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59700-F8A6-45D6-BE46-63F81B87D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3473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</cp:lastModifiedBy>
  <cp:revision>19</cp:revision>
  <cp:lastPrinted>2021-01-12T13:37:00Z</cp:lastPrinted>
  <dcterms:created xsi:type="dcterms:W3CDTF">2020-12-29T12:52:00Z</dcterms:created>
  <dcterms:modified xsi:type="dcterms:W3CDTF">2021-01-17T19:06:00Z</dcterms:modified>
</cp:coreProperties>
</file>